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C" w:rsidRDefault="00C62D8C" w:rsidP="00C62D8C">
      <w:pPr>
        <w:tabs>
          <w:tab w:val="left" w:pos="5700"/>
        </w:tabs>
        <w:rPr>
          <w:rFonts w:ascii="Tahoma" w:hAnsi="Tahoma" w:cs="Tahoma"/>
          <w:noProof/>
          <w:sz w:val="24"/>
          <w:szCs w:val="32"/>
        </w:rPr>
      </w:pPr>
    </w:p>
    <w:p w:rsidR="00FB5F66" w:rsidRDefault="00FB5F66" w:rsidP="00C62D8C">
      <w:pPr>
        <w:tabs>
          <w:tab w:val="left" w:pos="5700"/>
        </w:tabs>
        <w:rPr>
          <w:rFonts w:ascii="Tahoma" w:hAnsi="Tahoma" w:cs="Tahoma"/>
          <w:noProof/>
          <w:sz w:val="24"/>
          <w:szCs w:val="32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5943600" cy="1400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8C" w:rsidRDefault="00FB5F66" w:rsidP="00C62D8C">
      <w:pPr>
        <w:tabs>
          <w:tab w:val="left" w:pos="5700"/>
        </w:tabs>
        <w:spacing w:after="0" w:line="240" w:lineRule="auto"/>
        <w:jc w:val="center"/>
        <w:rPr>
          <w:rFonts w:ascii="Tahoma" w:hAnsi="Tahoma" w:cs="Tahoma"/>
          <w:b/>
          <w:sz w:val="32"/>
          <w:szCs w:val="18"/>
          <w:u w:val="single"/>
        </w:rPr>
      </w:pPr>
      <w:r>
        <w:rPr>
          <w:rFonts w:ascii="Tahoma" w:hAnsi="Tahoma" w:cs="Tahoma"/>
          <w:b/>
          <w:sz w:val="32"/>
          <w:szCs w:val="18"/>
          <w:u w:val="single"/>
        </w:rPr>
        <w:t>CAREER GUIDANCE CELL</w:t>
      </w:r>
    </w:p>
    <w:p w:rsidR="00FB5F66" w:rsidRDefault="00FB5F66" w:rsidP="00C62D8C">
      <w:pPr>
        <w:tabs>
          <w:tab w:val="left" w:pos="5700"/>
        </w:tabs>
        <w:spacing w:after="0" w:line="240" w:lineRule="auto"/>
        <w:jc w:val="center"/>
        <w:rPr>
          <w:rFonts w:ascii="Tahoma" w:hAnsi="Tahoma" w:cs="Tahoma"/>
          <w:sz w:val="28"/>
          <w:szCs w:val="18"/>
          <w:u w:val="single"/>
        </w:rPr>
      </w:pPr>
    </w:p>
    <w:p w:rsidR="00C62D8C" w:rsidRPr="00FB5F66" w:rsidRDefault="00C62D8C" w:rsidP="00C62D8C">
      <w:pPr>
        <w:tabs>
          <w:tab w:val="left" w:pos="5700"/>
        </w:tabs>
        <w:spacing w:after="0" w:line="240" w:lineRule="auto"/>
        <w:jc w:val="center"/>
        <w:rPr>
          <w:rFonts w:ascii="Tahoma" w:hAnsi="Tahoma" w:cs="Tahoma"/>
          <w:sz w:val="28"/>
          <w:szCs w:val="18"/>
          <w:u w:val="single"/>
        </w:rPr>
      </w:pPr>
      <w:r w:rsidRPr="00FB5F66">
        <w:rPr>
          <w:rFonts w:ascii="Tahoma" w:hAnsi="Tahoma" w:cs="Tahoma"/>
          <w:sz w:val="28"/>
          <w:szCs w:val="18"/>
          <w:u w:val="single"/>
        </w:rPr>
        <w:t>CIRCULAR</w:t>
      </w:r>
    </w:p>
    <w:p w:rsidR="00C62D8C" w:rsidRDefault="00C62D8C" w:rsidP="00C62D8C">
      <w:pPr>
        <w:jc w:val="right"/>
        <w:rPr>
          <w:rFonts w:ascii="Tahoma" w:hAnsi="Tahoma" w:cs="Tahoma"/>
          <w:color w:val="141823"/>
          <w:sz w:val="24"/>
          <w:szCs w:val="28"/>
        </w:rPr>
      </w:pPr>
      <w:r w:rsidRPr="00CB79CD">
        <w:rPr>
          <w:rFonts w:ascii="Tahoma" w:hAnsi="Tahoma" w:cs="Tahoma"/>
          <w:sz w:val="24"/>
          <w:szCs w:val="24"/>
        </w:rPr>
        <w:t xml:space="preserve">Date: </w:t>
      </w:r>
      <w:r>
        <w:rPr>
          <w:rFonts w:ascii="Tahoma" w:hAnsi="Tahoma" w:cs="Tahoma"/>
          <w:sz w:val="24"/>
          <w:szCs w:val="24"/>
        </w:rPr>
        <w:t>29</w:t>
      </w:r>
      <w:r w:rsidRPr="00CB79C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01.</w:t>
      </w:r>
      <w:r w:rsidRPr="00CB79CD">
        <w:rPr>
          <w:rFonts w:ascii="Tahoma" w:hAnsi="Tahoma" w:cs="Tahoma"/>
          <w:sz w:val="24"/>
          <w:szCs w:val="24"/>
        </w:rPr>
        <w:t>201</w:t>
      </w:r>
      <w:r>
        <w:rPr>
          <w:rFonts w:ascii="Tahoma" w:hAnsi="Tahoma" w:cs="Tahoma"/>
          <w:sz w:val="24"/>
          <w:szCs w:val="24"/>
        </w:rPr>
        <w:t>6</w:t>
      </w:r>
    </w:p>
    <w:p w:rsidR="00C62D8C" w:rsidRDefault="00C62D8C" w:rsidP="00C62D8C">
      <w:pPr>
        <w:ind w:firstLine="720"/>
        <w:jc w:val="both"/>
        <w:rPr>
          <w:rFonts w:ascii="Tahoma" w:hAnsi="Tahoma" w:cs="Tahoma"/>
          <w:sz w:val="28"/>
          <w:szCs w:val="28"/>
        </w:rPr>
      </w:pPr>
      <w:r w:rsidRPr="0085008C">
        <w:rPr>
          <w:rFonts w:ascii="Tahoma" w:hAnsi="Tahoma" w:cs="Tahoma"/>
          <w:sz w:val="28"/>
          <w:szCs w:val="28"/>
        </w:rPr>
        <w:t xml:space="preserve">All the B.Tech, M.B.A and M.Tech students are informed that NPTEL is providing 900+ online courses in various fields. </w:t>
      </w:r>
    </w:p>
    <w:p w:rsidR="00C62D8C" w:rsidRPr="0085008C" w:rsidRDefault="00C62D8C" w:rsidP="00C62D8C">
      <w:pPr>
        <w:ind w:firstLine="720"/>
        <w:jc w:val="both"/>
        <w:rPr>
          <w:rFonts w:ascii="Tahoma" w:hAnsi="Tahoma" w:cs="Tahoma"/>
          <w:sz w:val="28"/>
          <w:szCs w:val="28"/>
        </w:rPr>
      </w:pPr>
      <w:r w:rsidRPr="0085008C">
        <w:rPr>
          <w:rFonts w:ascii="Tahoma" w:hAnsi="Tahoma" w:cs="Tahoma"/>
          <w:sz w:val="28"/>
          <w:szCs w:val="28"/>
        </w:rPr>
        <w:t>The details are as follows.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0"/>
        <w:gridCol w:w="1292"/>
        <w:gridCol w:w="961"/>
        <w:gridCol w:w="1292"/>
        <w:gridCol w:w="973"/>
        <w:gridCol w:w="1299"/>
        <w:gridCol w:w="1499"/>
        <w:gridCol w:w="1292"/>
      </w:tblGrid>
      <w:tr w:rsidR="00C62D8C" w:rsidTr="007069A1">
        <w:tc>
          <w:tcPr>
            <w:tcW w:w="1220" w:type="dxa"/>
          </w:tcPr>
          <w:p w:rsidR="00C62D8C" w:rsidRPr="00310C18" w:rsidRDefault="00C62D8C" w:rsidP="007069A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310C18">
              <w:rPr>
                <w:rFonts w:ascii="Tahoma" w:hAnsi="Tahoma" w:cs="Tahoma"/>
                <w:i/>
                <w:sz w:val="28"/>
                <w:szCs w:val="28"/>
              </w:rPr>
              <w:t>Name of the Dept.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10C18">
              <w:rPr>
                <w:rFonts w:ascii="Tahoma" w:hAnsi="Tahoma" w:cs="Tahoma"/>
                <w:b/>
                <w:sz w:val="28"/>
                <w:szCs w:val="28"/>
              </w:rPr>
              <w:t>No. of courses offered</w:t>
            </w:r>
          </w:p>
        </w:tc>
        <w:tc>
          <w:tcPr>
            <w:tcW w:w="961" w:type="dxa"/>
          </w:tcPr>
          <w:p w:rsidR="00C62D8C" w:rsidRPr="00310C18" w:rsidRDefault="00C62D8C" w:rsidP="007069A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310C18">
              <w:rPr>
                <w:rFonts w:ascii="Tahoma" w:hAnsi="Tahoma" w:cs="Tahoma"/>
                <w:i/>
                <w:sz w:val="28"/>
                <w:szCs w:val="28"/>
              </w:rPr>
              <w:t>Name of the Dept.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10C18">
              <w:rPr>
                <w:rFonts w:ascii="Tahoma" w:hAnsi="Tahoma" w:cs="Tahoma"/>
                <w:b/>
                <w:sz w:val="28"/>
                <w:szCs w:val="28"/>
              </w:rPr>
              <w:t>No. of courses offered</w:t>
            </w:r>
          </w:p>
        </w:tc>
        <w:tc>
          <w:tcPr>
            <w:tcW w:w="973" w:type="dxa"/>
          </w:tcPr>
          <w:p w:rsidR="00C62D8C" w:rsidRPr="00310C18" w:rsidRDefault="00C62D8C" w:rsidP="007069A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310C18">
              <w:rPr>
                <w:rFonts w:ascii="Tahoma" w:hAnsi="Tahoma" w:cs="Tahoma"/>
                <w:i/>
                <w:sz w:val="28"/>
                <w:szCs w:val="28"/>
              </w:rPr>
              <w:t>Name of the Dept.</w:t>
            </w:r>
          </w:p>
        </w:tc>
        <w:tc>
          <w:tcPr>
            <w:tcW w:w="1299" w:type="dxa"/>
          </w:tcPr>
          <w:p w:rsidR="00C62D8C" w:rsidRPr="00310C18" w:rsidRDefault="00C62D8C" w:rsidP="007069A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10C18">
              <w:rPr>
                <w:rFonts w:ascii="Tahoma" w:hAnsi="Tahoma" w:cs="Tahoma"/>
                <w:b/>
                <w:sz w:val="28"/>
                <w:szCs w:val="28"/>
              </w:rPr>
              <w:t>No. of courses offered</w:t>
            </w:r>
          </w:p>
        </w:tc>
        <w:tc>
          <w:tcPr>
            <w:tcW w:w="1499" w:type="dxa"/>
          </w:tcPr>
          <w:p w:rsidR="00C62D8C" w:rsidRPr="00310C18" w:rsidRDefault="00C62D8C" w:rsidP="007069A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310C18">
              <w:rPr>
                <w:rFonts w:ascii="Tahoma" w:hAnsi="Tahoma" w:cs="Tahoma"/>
                <w:i/>
                <w:sz w:val="28"/>
                <w:szCs w:val="28"/>
              </w:rPr>
              <w:t>Name of the Dept.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10C18">
              <w:rPr>
                <w:rFonts w:ascii="Tahoma" w:hAnsi="Tahoma" w:cs="Tahoma"/>
                <w:b/>
                <w:sz w:val="28"/>
                <w:szCs w:val="28"/>
              </w:rPr>
              <w:t>No. of courses offered</w:t>
            </w:r>
          </w:p>
        </w:tc>
      </w:tr>
      <w:tr w:rsidR="00C62D8C" w:rsidTr="007069A1">
        <w:tc>
          <w:tcPr>
            <w:tcW w:w="1220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Basic Courses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38</w:t>
            </w:r>
          </w:p>
        </w:tc>
        <w:tc>
          <w:tcPr>
            <w:tcW w:w="961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CE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133</w:t>
            </w:r>
          </w:p>
        </w:tc>
        <w:tc>
          <w:tcPr>
            <w:tcW w:w="973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CSE</w:t>
            </w:r>
          </w:p>
        </w:tc>
        <w:tc>
          <w:tcPr>
            <w:tcW w:w="1299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104</w:t>
            </w:r>
          </w:p>
        </w:tc>
        <w:tc>
          <w:tcPr>
            <w:tcW w:w="1499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EEE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79</w:t>
            </w:r>
          </w:p>
        </w:tc>
      </w:tr>
      <w:tr w:rsidR="00C62D8C" w:rsidTr="007069A1">
        <w:tc>
          <w:tcPr>
            <w:tcW w:w="1220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ECE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106</w:t>
            </w:r>
          </w:p>
        </w:tc>
        <w:tc>
          <w:tcPr>
            <w:tcW w:w="961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MBA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56</w:t>
            </w:r>
          </w:p>
        </w:tc>
        <w:tc>
          <w:tcPr>
            <w:tcW w:w="973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MECH</w:t>
            </w:r>
          </w:p>
        </w:tc>
        <w:tc>
          <w:tcPr>
            <w:tcW w:w="1299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170</w:t>
            </w:r>
          </w:p>
        </w:tc>
        <w:tc>
          <w:tcPr>
            <w:tcW w:w="1499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Metallurgy &amp; Materials</w:t>
            </w:r>
          </w:p>
        </w:tc>
        <w:tc>
          <w:tcPr>
            <w:tcW w:w="1292" w:type="dxa"/>
          </w:tcPr>
          <w:p w:rsidR="00C62D8C" w:rsidRPr="00310C18" w:rsidRDefault="00C62D8C" w:rsidP="007069A1">
            <w:pPr>
              <w:rPr>
                <w:rFonts w:ascii="Tahoma" w:hAnsi="Tahoma" w:cs="Tahoma"/>
                <w:sz w:val="28"/>
                <w:szCs w:val="28"/>
              </w:rPr>
            </w:pPr>
            <w:r w:rsidRPr="00310C18">
              <w:rPr>
                <w:rFonts w:ascii="Tahoma" w:hAnsi="Tahoma" w:cs="Tahoma"/>
                <w:sz w:val="28"/>
                <w:szCs w:val="28"/>
              </w:rPr>
              <w:t>54</w:t>
            </w:r>
          </w:p>
        </w:tc>
      </w:tr>
    </w:tbl>
    <w:p w:rsidR="00C62D8C" w:rsidRPr="00C62D8C" w:rsidRDefault="00C62D8C" w:rsidP="00C62D8C">
      <w:pPr>
        <w:rPr>
          <w:rFonts w:ascii="Tahoma" w:hAnsi="Tahoma" w:cs="Tahoma"/>
          <w:i/>
          <w:sz w:val="24"/>
          <w:szCs w:val="24"/>
          <w:u w:val="single"/>
        </w:rPr>
      </w:pPr>
      <w:r w:rsidRPr="00C62D8C">
        <w:rPr>
          <w:rFonts w:ascii="Tahoma" w:hAnsi="Tahoma" w:cs="Tahoma"/>
          <w:i/>
          <w:sz w:val="24"/>
          <w:szCs w:val="24"/>
          <w:u w:val="single"/>
        </w:rPr>
        <w:t>Salient features;</w:t>
      </w:r>
    </w:p>
    <w:p w:rsidR="00C62D8C" w:rsidRPr="00C62D8C" w:rsidRDefault="00C62D8C" w:rsidP="00C62D8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2D8C">
        <w:rPr>
          <w:rFonts w:ascii="Tahoma" w:hAnsi="Tahoma" w:cs="Tahoma"/>
          <w:sz w:val="24"/>
          <w:szCs w:val="24"/>
        </w:rPr>
        <w:t>These courses are conducted by IITs &amp; IISc Bangalore</w:t>
      </w:r>
    </w:p>
    <w:p w:rsidR="00C62D8C" w:rsidRPr="00C62D8C" w:rsidRDefault="00C62D8C" w:rsidP="00C62D8C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 w:rsidRPr="00C62D8C">
        <w:rPr>
          <w:rFonts w:ascii="Tahoma" w:hAnsi="Tahoma" w:cs="Tahoma"/>
          <w:i/>
          <w:sz w:val="24"/>
          <w:szCs w:val="24"/>
          <w:u w:val="single"/>
        </w:rPr>
        <w:t xml:space="preserve">Registration is </w:t>
      </w:r>
      <w:r w:rsidRPr="00C62D8C">
        <w:rPr>
          <w:rFonts w:ascii="Tahoma" w:hAnsi="Tahoma" w:cs="Tahoma"/>
          <w:b/>
          <w:i/>
          <w:sz w:val="24"/>
          <w:szCs w:val="24"/>
          <w:u w:val="single"/>
        </w:rPr>
        <w:t>free</w:t>
      </w:r>
      <w:r w:rsidRPr="00C62D8C">
        <w:rPr>
          <w:rFonts w:ascii="Tahoma" w:hAnsi="Tahoma" w:cs="Tahoma"/>
          <w:i/>
          <w:sz w:val="24"/>
          <w:szCs w:val="24"/>
        </w:rPr>
        <w:t xml:space="preserve">, </w:t>
      </w:r>
      <w:r w:rsidRPr="00C62D8C">
        <w:rPr>
          <w:rFonts w:ascii="Tahoma" w:hAnsi="Tahoma" w:cs="Tahoma"/>
          <w:i/>
          <w:sz w:val="24"/>
          <w:szCs w:val="24"/>
          <w:u w:val="single"/>
        </w:rPr>
        <w:t>No entry tests</w:t>
      </w:r>
      <w:r w:rsidRPr="00C62D8C">
        <w:rPr>
          <w:rFonts w:ascii="Tahoma" w:hAnsi="Tahoma" w:cs="Tahoma"/>
          <w:i/>
          <w:sz w:val="24"/>
          <w:szCs w:val="24"/>
        </w:rPr>
        <w:t xml:space="preserve">, </w:t>
      </w:r>
      <w:r w:rsidRPr="00C62D8C">
        <w:rPr>
          <w:rFonts w:ascii="Tahoma" w:hAnsi="Tahoma" w:cs="Tahoma"/>
          <w:i/>
          <w:sz w:val="24"/>
          <w:szCs w:val="24"/>
          <w:u w:val="single"/>
        </w:rPr>
        <w:t>No entry criteria</w:t>
      </w:r>
      <w:r w:rsidRPr="00C62D8C">
        <w:rPr>
          <w:rFonts w:ascii="Tahoma" w:hAnsi="Tahoma" w:cs="Tahoma"/>
          <w:i/>
          <w:sz w:val="24"/>
          <w:szCs w:val="24"/>
        </w:rPr>
        <w:t>.</w:t>
      </w:r>
    </w:p>
    <w:p w:rsidR="00C62D8C" w:rsidRPr="00C62D8C" w:rsidRDefault="00C62D8C" w:rsidP="00C62D8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2D8C">
        <w:rPr>
          <w:rFonts w:ascii="Tahoma" w:hAnsi="Tahoma" w:cs="Tahoma"/>
          <w:sz w:val="24"/>
          <w:szCs w:val="24"/>
        </w:rPr>
        <w:t>Toppers list will be displayed in the Website.</w:t>
      </w:r>
    </w:p>
    <w:p w:rsidR="00C62D8C" w:rsidRPr="00C62D8C" w:rsidRDefault="00C62D8C" w:rsidP="00C62D8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2D8C">
        <w:rPr>
          <w:rFonts w:ascii="Tahoma" w:hAnsi="Tahoma" w:cs="Tahoma"/>
          <w:sz w:val="24"/>
          <w:szCs w:val="24"/>
        </w:rPr>
        <w:t xml:space="preserve">Students can learn from the experts at home </w:t>
      </w:r>
    </w:p>
    <w:p w:rsidR="00C62D8C" w:rsidRPr="00C62D8C" w:rsidRDefault="00C62D8C" w:rsidP="00C62D8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2D8C">
        <w:rPr>
          <w:rFonts w:ascii="Tahoma" w:hAnsi="Tahoma" w:cs="Tahoma"/>
          <w:sz w:val="24"/>
          <w:szCs w:val="24"/>
        </w:rPr>
        <w:t>10hr, 20hr &amp; 40hr courses available.</w:t>
      </w:r>
    </w:p>
    <w:p w:rsidR="00C62D8C" w:rsidRPr="00C62D8C" w:rsidRDefault="00C62D8C" w:rsidP="00C62D8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2D8C">
        <w:rPr>
          <w:rFonts w:ascii="Tahoma" w:hAnsi="Tahoma" w:cs="Tahoma"/>
          <w:sz w:val="24"/>
          <w:szCs w:val="24"/>
        </w:rPr>
        <w:t xml:space="preserve">Majority of the recruiters are asking students to learn various courses </w:t>
      </w:r>
      <w:r w:rsidR="004C14FF">
        <w:rPr>
          <w:rFonts w:ascii="Tahoma" w:hAnsi="Tahoma" w:cs="Tahoma"/>
          <w:sz w:val="24"/>
          <w:szCs w:val="24"/>
        </w:rPr>
        <w:t>by the time</w:t>
      </w:r>
      <w:r w:rsidRPr="00C62D8C">
        <w:rPr>
          <w:rFonts w:ascii="Tahoma" w:hAnsi="Tahoma" w:cs="Tahoma"/>
          <w:sz w:val="24"/>
          <w:szCs w:val="24"/>
        </w:rPr>
        <w:t xml:space="preserve"> they join the industry.  So, it is useful to </w:t>
      </w:r>
      <w:r w:rsidR="000D38EE">
        <w:rPr>
          <w:rFonts w:ascii="Tahoma" w:hAnsi="Tahoma" w:cs="Tahoma"/>
          <w:sz w:val="24"/>
          <w:szCs w:val="24"/>
        </w:rPr>
        <w:t xml:space="preserve">students to </w:t>
      </w:r>
      <w:r w:rsidRPr="00C62D8C">
        <w:rPr>
          <w:rFonts w:ascii="Tahoma" w:hAnsi="Tahoma" w:cs="Tahoma"/>
          <w:sz w:val="24"/>
          <w:szCs w:val="24"/>
        </w:rPr>
        <w:t>improve placement opportunities.</w:t>
      </w:r>
    </w:p>
    <w:p w:rsidR="00C62D8C" w:rsidRPr="00C62D8C" w:rsidRDefault="00C62D8C" w:rsidP="00C62D8C">
      <w:pPr>
        <w:ind w:left="360"/>
        <w:rPr>
          <w:rFonts w:ascii="Tahoma" w:hAnsi="Tahoma" w:cs="Tahoma"/>
          <w:sz w:val="24"/>
          <w:szCs w:val="24"/>
        </w:rPr>
      </w:pPr>
      <w:r w:rsidRPr="00C62D8C">
        <w:rPr>
          <w:rFonts w:ascii="Tahoma" w:hAnsi="Tahoma" w:cs="Tahoma"/>
          <w:sz w:val="24"/>
          <w:szCs w:val="24"/>
        </w:rPr>
        <w:t xml:space="preserve">For more details visit: </w:t>
      </w:r>
      <w:hyperlink r:id="rId6" w:history="1">
        <w:r w:rsidRPr="00C62D8C">
          <w:rPr>
            <w:rStyle w:val="Hyperlink"/>
            <w:rFonts w:ascii="Tahoma" w:hAnsi="Tahoma" w:cs="Tahoma"/>
            <w:sz w:val="24"/>
            <w:szCs w:val="24"/>
          </w:rPr>
          <w:t>http://onlinecourses.nptel.ac.in/</w:t>
        </w:r>
      </w:hyperlink>
      <w:r w:rsidRPr="00C62D8C">
        <w:rPr>
          <w:rFonts w:ascii="Tahoma" w:hAnsi="Tahoma" w:cs="Tahoma"/>
          <w:sz w:val="24"/>
          <w:szCs w:val="24"/>
        </w:rPr>
        <w:t xml:space="preserve"> </w:t>
      </w:r>
    </w:p>
    <w:p w:rsidR="00C62D8C" w:rsidRPr="00C62D8C" w:rsidRDefault="00C62D8C" w:rsidP="00C62D8C">
      <w:pPr>
        <w:ind w:left="360"/>
        <w:rPr>
          <w:rFonts w:ascii="Tahoma" w:hAnsi="Tahoma" w:cs="Tahoma"/>
          <w:sz w:val="24"/>
          <w:szCs w:val="24"/>
        </w:rPr>
      </w:pPr>
    </w:p>
    <w:p w:rsidR="00C62D8C" w:rsidRPr="00C62D8C" w:rsidRDefault="00C62D8C" w:rsidP="00C62D8C">
      <w:pPr>
        <w:ind w:left="360"/>
        <w:rPr>
          <w:rFonts w:ascii="Tahoma" w:hAnsi="Tahoma" w:cs="Tahoma"/>
          <w:sz w:val="24"/>
          <w:szCs w:val="24"/>
        </w:rPr>
      </w:pPr>
      <w:r w:rsidRPr="00C62D8C">
        <w:rPr>
          <w:rFonts w:ascii="Tahoma" w:hAnsi="Tahoma" w:cs="Tahoma"/>
          <w:sz w:val="24"/>
          <w:szCs w:val="24"/>
        </w:rPr>
        <w:t>Convener, CGC</w:t>
      </w:r>
      <w:r w:rsidRPr="00C62D8C">
        <w:rPr>
          <w:rFonts w:ascii="Tahoma" w:hAnsi="Tahoma" w:cs="Tahoma"/>
          <w:sz w:val="24"/>
          <w:szCs w:val="24"/>
        </w:rPr>
        <w:tab/>
      </w:r>
      <w:r w:rsidRPr="00C62D8C">
        <w:rPr>
          <w:rFonts w:ascii="Tahoma" w:hAnsi="Tahoma" w:cs="Tahoma"/>
          <w:sz w:val="24"/>
          <w:szCs w:val="24"/>
        </w:rPr>
        <w:tab/>
      </w:r>
      <w:r w:rsidRPr="00C62D8C">
        <w:rPr>
          <w:rFonts w:ascii="Tahoma" w:hAnsi="Tahoma" w:cs="Tahoma"/>
          <w:sz w:val="24"/>
          <w:szCs w:val="24"/>
        </w:rPr>
        <w:tab/>
      </w:r>
      <w:r w:rsidRPr="00C62D8C">
        <w:rPr>
          <w:rFonts w:ascii="Tahoma" w:hAnsi="Tahoma" w:cs="Tahoma"/>
          <w:sz w:val="24"/>
          <w:szCs w:val="24"/>
        </w:rPr>
        <w:tab/>
      </w:r>
      <w:r w:rsidRPr="00C62D8C">
        <w:rPr>
          <w:rFonts w:ascii="Tahoma" w:hAnsi="Tahoma" w:cs="Tahoma"/>
          <w:sz w:val="24"/>
          <w:szCs w:val="24"/>
        </w:rPr>
        <w:tab/>
      </w:r>
      <w:r w:rsidRPr="00C62D8C">
        <w:rPr>
          <w:rFonts w:ascii="Tahoma" w:hAnsi="Tahoma" w:cs="Tahoma"/>
          <w:sz w:val="24"/>
          <w:szCs w:val="24"/>
        </w:rPr>
        <w:tab/>
      </w:r>
      <w:r w:rsidRPr="00C62D8C"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C62D8C">
        <w:rPr>
          <w:rFonts w:ascii="Tahoma" w:hAnsi="Tahoma" w:cs="Tahoma"/>
          <w:sz w:val="24"/>
          <w:szCs w:val="24"/>
        </w:rPr>
        <w:t>Dean (F.S)</w:t>
      </w:r>
    </w:p>
    <w:p w:rsidR="00F97C77" w:rsidRPr="00C62D8C" w:rsidRDefault="00C62D8C">
      <w:pPr>
        <w:rPr>
          <w:rFonts w:ascii="Tahoma" w:hAnsi="Tahoma" w:cs="Tahoma"/>
          <w:color w:val="141823"/>
          <w:sz w:val="24"/>
          <w:szCs w:val="24"/>
        </w:rPr>
      </w:pPr>
      <w:r w:rsidRPr="00C62D8C">
        <w:rPr>
          <w:rFonts w:ascii="Tahoma" w:hAnsi="Tahoma" w:cs="Tahoma"/>
          <w:color w:val="141823"/>
          <w:sz w:val="24"/>
          <w:szCs w:val="24"/>
        </w:rPr>
        <w:t>Cc to: Director, All HoDs, Library &amp; In-charge, AITAM website.</w:t>
      </w:r>
    </w:p>
    <w:sectPr w:rsidR="00F97C77" w:rsidRPr="00C62D8C" w:rsidSect="00C62D8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746"/>
    <w:multiLevelType w:val="hybridMultilevel"/>
    <w:tmpl w:val="09BA8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2D8C"/>
    <w:rsid w:val="0009566C"/>
    <w:rsid w:val="000D38EE"/>
    <w:rsid w:val="001F6E2F"/>
    <w:rsid w:val="002B68EB"/>
    <w:rsid w:val="002C5D1F"/>
    <w:rsid w:val="002D4A27"/>
    <w:rsid w:val="0039469D"/>
    <w:rsid w:val="004C14FF"/>
    <w:rsid w:val="00512B0D"/>
    <w:rsid w:val="00526530"/>
    <w:rsid w:val="005610EE"/>
    <w:rsid w:val="005F0DBC"/>
    <w:rsid w:val="0065723B"/>
    <w:rsid w:val="00682F20"/>
    <w:rsid w:val="006A55FB"/>
    <w:rsid w:val="006B3F80"/>
    <w:rsid w:val="006D1D2F"/>
    <w:rsid w:val="006F6E10"/>
    <w:rsid w:val="00946106"/>
    <w:rsid w:val="009E1D41"/>
    <w:rsid w:val="00A767BE"/>
    <w:rsid w:val="00AF48E3"/>
    <w:rsid w:val="00C4337F"/>
    <w:rsid w:val="00C62D8C"/>
    <w:rsid w:val="00F83EBB"/>
    <w:rsid w:val="00FB5F66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courses.nptel.ac.in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aditya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4</cp:revision>
  <dcterms:created xsi:type="dcterms:W3CDTF">2016-01-29T07:49:00Z</dcterms:created>
  <dcterms:modified xsi:type="dcterms:W3CDTF">2016-01-29T08:17:00Z</dcterms:modified>
</cp:coreProperties>
</file>